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FBFA" w14:textId="77777777" w:rsidR="008B5489" w:rsidRPr="00E239AA" w:rsidRDefault="008B5489" w:rsidP="0054338A">
      <w:pPr>
        <w:spacing w:before="480" w:after="0" w:line="240" w:lineRule="auto"/>
        <w:ind w:right="72"/>
        <w:jc w:val="center"/>
        <w:rPr>
          <w:rFonts w:ascii="Verdana" w:eastAsia="Times New Roman" w:hAnsi="Verdana" w:cstheme="minorHAnsi"/>
          <w:sz w:val="32"/>
          <w:szCs w:val="32"/>
        </w:rPr>
      </w:pPr>
      <w:r w:rsidRPr="00E239AA">
        <w:rPr>
          <w:rFonts w:ascii="Verdana" w:eastAsia="Times New Roman" w:hAnsi="Verdana" w:cstheme="minorHAnsi"/>
          <w:b/>
          <w:bCs/>
          <w:w w:val="129"/>
          <w:position w:val="-1"/>
          <w:sz w:val="32"/>
          <w:szCs w:val="32"/>
        </w:rPr>
        <w:t>2020</w:t>
      </w:r>
    </w:p>
    <w:p w14:paraId="364A61B0" w14:textId="76AF4C67" w:rsidR="0044187D" w:rsidRPr="00E239AA" w:rsidRDefault="0044187D" w:rsidP="0054338A">
      <w:pPr>
        <w:spacing w:after="720" w:line="240" w:lineRule="auto"/>
        <w:ind w:right="72"/>
        <w:jc w:val="center"/>
        <w:rPr>
          <w:rFonts w:ascii="Verdana" w:eastAsia="Arial" w:hAnsi="Verdana" w:cstheme="minorHAnsi"/>
          <w:sz w:val="32"/>
          <w:szCs w:val="32"/>
        </w:rPr>
      </w:pPr>
      <w:r w:rsidRPr="00E239AA">
        <w:rPr>
          <w:rFonts w:ascii="Verdana" w:eastAsia="Arial" w:hAnsi="Verdana" w:cstheme="minorHAnsi"/>
          <w:b/>
          <w:bCs/>
          <w:w w:val="108"/>
          <w:sz w:val="32"/>
          <w:szCs w:val="32"/>
        </w:rPr>
        <w:t>Educational</w:t>
      </w:r>
      <w:r w:rsidRPr="00E239AA">
        <w:rPr>
          <w:rFonts w:ascii="Verdana" w:eastAsia="Arial" w:hAnsi="Verdana" w:cstheme="minorHAnsi"/>
          <w:b/>
          <w:bCs/>
          <w:spacing w:val="2"/>
          <w:w w:val="108"/>
          <w:sz w:val="32"/>
          <w:szCs w:val="32"/>
        </w:rPr>
        <w:t xml:space="preserve"> </w:t>
      </w:r>
      <w:r w:rsidRPr="00E239AA">
        <w:rPr>
          <w:rFonts w:ascii="Verdana" w:eastAsia="Arial" w:hAnsi="Verdana" w:cstheme="minorHAnsi"/>
          <w:b/>
          <w:bCs/>
          <w:sz w:val="32"/>
          <w:szCs w:val="32"/>
        </w:rPr>
        <w:t xml:space="preserve">Services Advisory </w:t>
      </w:r>
      <w:r w:rsidRPr="00E239AA">
        <w:rPr>
          <w:rFonts w:ascii="Verdana" w:eastAsia="Arial" w:hAnsi="Verdana" w:cstheme="minorHAnsi"/>
          <w:b/>
          <w:bCs/>
          <w:w w:val="112"/>
          <w:sz w:val="32"/>
          <w:szCs w:val="32"/>
        </w:rPr>
        <w:t>Committee</w:t>
      </w:r>
    </w:p>
    <w:p w14:paraId="166B70CC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w w:val="111"/>
          <w:sz w:val="28"/>
          <w:szCs w:val="28"/>
        </w:rPr>
        <w:t>Serena</w:t>
      </w:r>
      <w:r w:rsidRPr="0044187D">
        <w:rPr>
          <w:rFonts w:ascii="Verdana" w:eastAsia="Arial" w:hAnsi="Verdana" w:cstheme="minorHAnsi"/>
          <w:b/>
          <w:bCs/>
          <w:color w:val="0F1111"/>
          <w:spacing w:val="14"/>
          <w:w w:val="11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11"/>
          <w:sz w:val="28"/>
          <w:szCs w:val="28"/>
        </w:rPr>
        <w:t xml:space="preserve">Preston, </w:t>
      </w:r>
      <w:r w:rsidRPr="0044187D">
        <w:rPr>
          <w:rFonts w:ascii="Verdana" w:eastAsia="Arial" w:hAnsi="Verdana" w:cstheme="minorHAnsi"/>
          <w:b/>
          <w:bCs/>
          <w:color w:val="CC0066"/>
          <w:w w:val="111"/>
          <w:sz w:val="28"/>
          <w:szCs w:val="28"/>
        </w:rPr>
        <w:t>Chair</w:t>
      </w:r>
    </w:p>
    <w:p w14:paraId="32D30313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Superintendent</w:t>
      </w:r>
    </w:p>
    <w:p w14:paraId="6429B5E2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9"/>
          <w:sz w:val="28"/>
          <w:szCs w:val="28"/>
        </w:rPr>
        <w:t>Illinois</w:t>
      </w:r>
      <w:r w:rsidRPr="0044187D">
        <w:rPr>
          <w:rFonts w:ascii="Verdana" w:eastAsia="Arial" w:hAnsi="Verdana" w:cstheme="minorHAnsi"/>
          <w:color w:val="0F1111"/>
          <w:spacing w:val="7"/>
          <w:w w:val="11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 for</w:t>
      </w:r>
      <w:r w:rsidRPr="0044187D">
        <w:rPr>
          <w:rFonts w:ascii="Verdana" w:eastAsia="Arial" w:hAnsi="Verdana" w:cstheme="minorHAnsi"/>
          <w:color w:val="0F1111"/>
          <w:spacing w:val="68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the Visually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Impaired</w:t>
      </w:r>
    </w:p>
    <w:p w14:paraId="2F3391F8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658 E State </w:t>
      </w: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St</w:t>
      </w:r>
    </w:p>
    <w:p w14:paraId="68739C07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Jacksonville,</w:t>
      </w:r>
      <w:r w:rsidRPr="0044187D">
        <w:rPr>
          <w:rFonts w:ascii="Verdana" w:eastAsia="Arial" w:hAnsi="Verdana" w:cstheme="minorHAnsi"/>
          <w:color w:val="0F1111"/>
          <w:spacing w:val="-22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21"/>
          <w:sz w:val="28"/>
          <w:szCs w:val="28"/>
        </w:rPr>
        <w:t>IL</w:t>
      </w:r>
      <w:r w:rsidRPr="0044187D">
        <w:rPr>
          <w:rFonts w:ascii="Verdana" w:eastAsia="Arial" w:hAnsi="Verdana" w:cstheme="minorHAnsi"/>
          <w:color w:val="0F1111"/>
          <w:spacing w:val="19"/>
          <w:w w:val="12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21"/>
          <w:sz w:val="28"/>
          <w:szCs w:val="28"/>
        </w:rPr>
        <w:t>62650</w:t>
      </w:r>
    </w:p>
    <w:p w14:paraId="36359694" w14:textId="133E9BD4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="0054338A">
        <w:rPr>
          <w:rFonts w:ascii="Verdana" w:eastAsia="Arial" w:hAnsi="Verdana" w:cstheme="minorHAnsi"/>
          <w:color w:val="0F1111"/>
          <w:sz w:val="28"/>
          <w:szCs w:val="28"/>
        </w:rPr>
        <w:t>(</w:t>
      </w:r>
      <w:r w:rsidRPr="0044187D">
        <w:rPr>
          <w:rFonts w:ascii="Verdana" w:eastAsia="Arial" w:hAnsi="Verdana" w:cstheme="minorHAnsi"/>
          <w:color w:val="0F1111"/>
          <w:w w:val="117"/>
          <w:sz w:val="28"/>
          <w:szCs w:val="28"/>
        </w:rPr>
        <w:t>217)</w:t>
      </w:r>
      <w:r w:rsidRPr="0044187D">
        <w:rPr>
          <w:rFonts w:ascii="Verdana" w:eastAsia="Arial" w:hAnsi="Verdana" w:cstheme="minorHAnsi"/>
          <w:color w:val="0F1111"/>
          <w:spacing w:val="22"/>
          <w:w w:val="117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7"/>
          <w:sz w:val="28"/>
          <w:szCs w:val="28"/>
        </w:rPr>
        <w:t>479-4401</w:t>
      </w:r>
    </w:p>
    <w:p w14:paraId="40DE8408" w14:textId="63ECBCB3" w:rsidR="0044187D" w:rsidRPr="0044187D" w:rsidRDefault="0044187D" w:rsidP="0054338A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6">
        <w:r w:rsidRPr="0044187D">
          <w:rPr>
            <w:rFonts w:ascii="Verdana" w:eastAsia="Arial" w:hAnsi="Verdana" w:cstheme="minorHAnsi"/>
            <w:b/>
            <w:bCs/>
            <w:color w:val="0C4483"/>
            <w:w w:val="110"/>
            <w:sz w:val="28"/>
            <w:szCs w:val="28"/>
          </w:rPr>
          <w:t>serena.preston@illinois.gov</w:t>
        </w:r>
      </w:hyperlink>
    </w:p>
    <w:p w14:paraId="370D32DF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Carson</w:t>
      </w:r>
      <w:r w:rsidRPr="0044187D">
        <w:rPr>
          <w:rFonts w:ascii="Verdana" w:eastAsia="Arial" w:hAnsi="Verdana" w:cstheme="minorHAnsi"/>
          <w:b/>
          <w:bCs/>
          <w:color w:val="0F1111"/>
          <w:spacing w:val="8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08"/>
          <w:sz w:val="28"/>
          <w:szCs w:val="28"/>
        </w:rPr>
        <w:t>Cochran</w:t>
      </w:r>
    </w:p>
    <w:p w14:paraId="10655B5F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Program</w:t>
      </w:r>
      <w:r w:rsidRPr="0044187D">
        <w:rPr>
          <w:rFonts w:ascii="Verdana" w:eastAsia="Arial" w:hAnsi="Verdana" w:cstheme="minorHAnsi"/>
          <w:color w:val="0F1111"/>
          <w:spacing w:val="27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Manager,</w:t>
      </w:r>
      <w:r w:rsidRPr="0044187D">
        <w:rPr>
          <w:rFonts w:ascii="Verdana" w:eastAsia="Arial" w:hAnsi="Verdana" w:cstheme="minorHAnsi"/>
          <w:color w:val="0F1111"/>
          <w:spacing w:val="-11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Georgia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Instructional</w:t>
      </w:r>
      <w:r w:rsidRPr="0044187D">
        <w:rPr>
          <w:rFonts w:ascii="Verdana" w:eastAsia="Arial" w:hAnsi="Verdana" w:cstheme="minorHAnsi"/>
          <w:color w:val="0F1111"/>
          <w:spacing w:val="71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Materials</w:t>
      </w:r>
      <w:r w:rsidRPr="0044187D">
        <w:rPr>
          <w:rFonts w:ascii="Verdana" w:eastAsia="Arial" w:hAnsi="Verdana" w:cstheme="minorHAnsi"/>
          <w:color w:val="0F1111"/>
          <w:spacing w:val="-21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Center</w:t>
      </w:r>
    </w:p>
    <w:p w14:paraId="1B6F147F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Georgia State</w:t>
      </w:r>
      <w:r w:rsidRPr="0044187D">
        <w:rPr>
          <w:rFonts w:ascii="Verdana" w:eastAsia="Arial" w:hAnsi="Verdana" w:cstheme="minorHAnsi"/>
          <w:color w:val="0F1111"/>
          <w:spacing w:val="2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Department</w:t>
      </w:r>
      <w:r w:rsidRPr="0044187D">
        <w:rPr>
          <w:rFonts w:ascii="Verdana" w:eastAsia="Arial" w:hAnsi="Verdana" w:cstheme="minorHAnsi"/>
          <w:color w:val="0F1111"/>
          <w:spacing w:val="14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of</w:t>
      </w:r>
      <w:r w:rsidRPr="0044187D">
        <w:rPr>
          <w:rFonts w:ascii="Verdana" w:eastAsia="Arial" w:hAnsi="Verdana" w:cstheme="minorHAnsi"/>
          <w:color w:val="0F1111"/>
          <w:spacing w:val="5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8"/>
          <w:sz w:val="28"/>
          <w:szCs w:val="28"/>
        </w:rPr>
        <w:t>Education</w:t>
      </w:r>
    </w:p>
    <w:p w14:paraId="0F71FC78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205</w:t>
      </w:r>
      <w:r w:rsidRPr="0044187D">
        <w:rPr>
          <w:rFonts w:ascii="Verdana" w:eastAsia="Arial" w:hAnsi="Verdana" w:cstheme="minorHAnsi"/>
          <w:color w:val="0F1111"/>
          <w:spacing w:val="7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Jessie</w:t>
      </w:r>
      <w:r w:rsidRPr="0044187D">
        <w:rPr>
          <w:rFonts w:ascii="Verdana" w:eastAsia="Arial" w:hAnsi="Verdana" w:cstheme="minorHAnsi"/>
          <w:color w:val="0F1111"/>
          <w:spacing w:val="5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Hill</w:t>
      </w:r>
      <w:r w:rsidRPr="0044187D">
        <w:rPr>
          <w:rFonts w:ascii="Verdana" w:eastAsia="Arial" w:hAnsi="Verdana" w:cstheme="minorHAnsi"/>
          <w:color w:val="0F1111"/>
          <w:spacing w:val="6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Jr</w:t>
      </w:r>
      <w:r w:rsidRPr="0044187D">
        <w:rPr>
          <w:rFonts w:ascii="Verdana" w:eastAsia="Arial" w:hAnsi="Verdana" w:cstheme="minorHAnsi"/>
          <w:color w:val="0F1111"/>
          <w:spacing w:val="2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Drive</w:t>
      </w:r>
      <w:r w:rsidRPr="0044187D">
        <w:rPr>
          <w:rFonts w:ascii="Verdana" w:eastAsia="Arial" w:hAnsi="Verdana" w:cstheme="minorHAnsi"/>
          <w:color w:val="0F1111"/>
          <w:spacing w:val="6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SE</w:t>
      </w:r>
    </w:p>
    <w:p w14:paraId="22EF4124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color w:val="0F1111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1870 Twin Towers E</w:t>
      </w:r>
    </w:p>
    <w:p w14:paraId="4FA2C8BC" w14:textId="0C101112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Atlanta,</w:t>
      </w:r>
      <w:r w:rsidRPr="0044187D">
        <w:rPr>
          <w:rFonts w:ascii="Verdana" w:eastAsia="Arial" w:hAnsi="Verdana" w:cstheme="minorHAnsi"/>
          <w:color w:val="0F1111"/>
          <w:spacing w:val="-30"/>
          <w:w w:val="11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GA</w:t>
      </w:r>
      <w:r w:rsidRPr="0044187D">
        <w:rPr>
          <w:rFonts w:ascii="Verdana" w:eastAsia="Arial" w:hAnsi="Verdana" w:cstheme="minorHAnsi"/>
          <w:color w:val="0F1111"/>
          <w:spacing w:val="2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3"/>
          <w:sz w:val="28"/>
          <w:szCs w:val="28"/>
        </w:rPr>
        <w:t>30334</w:t>
      </w:r>
    </w:p>
    <w:p w14:paraId="32FBB927" w14:textId="5F6BA48C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(470)</w:t>
      </w:r>
      <w:r w:rsidRPr="0044187D">
        <w:rPr>
          <w:rFonts w:ascii="Verdana" w:eastAsia="Arial" w:hAnsi="Verdana" w:cstheme="minorHAnsi"/>
          <w:color w:val="0F1111"/>
          <w:spacing w:val="33"/>
          <w:w w:val="1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316-8662</w:t>
      </w:r>
    </w:p>
    <w:p w14:paraId="7DFAD35F" w14:textId="3F9473DD" w:rsidR="0044187D" w:rsidRPr="0044187D" w:rsidRDefault="0044187D" w:rsidP="0054338A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7">
        <w:r w:rsidRPr="0044187D">
          <w:rPr>
            <w:rFonts w:ascii="Verdana" w:eastAsia="Arial" w:hAnsi="Verdana" w:cstheme="minorHAnsi"/>
            <w:b/>
            <w:bCs/>
            <w:color w:val="0C4483"/>
            <w:w w:val="110"/>
            <w:sz w:val="28"/>
            <w:szCs w:val="28"/>
          </w:rPr>
          <w:t>ccochran@doe.k12.ga.us</w:t>
        </w:r>
      </w:hyperlink>
    </w:p>
    <w:p w14:paraId="04CE0818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b/>
          <w:sz w:val="28"/>
          <w:szCs w:val="28"/>
        </w:rPr>
      </w:pPr>
      <w:r w:rsidRPr="0044187D">
        <w:rPr>
          <w:rFonts w:ascii="Verdana" w:hAnsi="Verdana" w:cstheme="minorHAnsi"/>
          <w:b/>
          <w:sz w:val="28"/>
          <w:szCs w:val="28"/>
        </w:rPr>
        <w:t>Brian Darcy</w:t>
      </w:r>
    </w:p>
    <w:p w14:paraId="6F193983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Administrator</w:t>
      </w:r>
    </w:p>
    <w:p w14:paraId="35C04AA8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Idaho State Department of Education </w:t>
      </w:r>
    </w:p>
    <w:p w14:paraId="2CFCD072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Idaho School for the Deaf and the Blind</w:t>
      </w:r>
    </w:p>
    <w:p w14:paraId="4A4988D6" w14:textId="77777777" w:rsidR="0054338A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1450 Main St</w:t>
      </w:r>
    </w:p>
    <w:p w14:paraId="79D56ED7" w14:textId="02134B45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Gooding, Idaho 83330</w:t>
      </w:r>
    </w:p>
    <w:p w14:paraId="0C0A2E9C" w14:textId="1E2F8A21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Phone:</w:t>
      </w:r>
      <w:r w:rsidR="0054338A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(208) 934-4457</w:t>
      </w:r>
    </w:p>
    <w:p w14:paraId="7DAADDED" w14:textId="20D2CD50" w:rsidR="0044187D" w:rsidRPr="0044187D" w:rsidRDefault="0044187D" w:rsidP="0054338A">
      <w:pPr>
        <w:spacing w:after="240" w:line="240" w:lineRule="auto"/>
        <w:ind w:right="72"/>
        <w:rPr>
          <w:rFonts w:ascii="Verdana" w:hAnsi="Verdana" w:cstheme="minorHAnsi"/>
          <w:b/>
          <w:color w:val="1F4E79" w:themeColor="accent1" w:themeShade="80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Email: </w:t>
      </w:r>
      <w:r w:rsidRPr="0044187D">
        <w:rPr>
          <w:rFonts w:ascii="Verdana" w:hAnsi="Verdana" w:cstheme="minorHAnsi"/>
          <w:b/>
          <w:color w:val="1F4E79" w:themeColor="accent1" w:themeShade="80"/>
          <w:sz w:val="28"/>
          <w:szCs w:val="28"/>
        </w:rPr>
        <w:t>brian.darcy@iesdb.org</w:t>
      </w:r>
    </w:p>
    <w:p w14:paraId="612285FE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w w:val="113"/>
          <w:sz w:val="28"/>
          <w:szCs w:val="28"/>
        </w:rPr>
        <w:t>Robert</w:t>
      </w:r>
      <w:r w:rsidRPr="0044187D">
        <w:rPr>
          <w:rFonts w:ascii="Verdana" w:eastAsia="Arial" w:hAnsi="Verdana" w:cstheme="minorHAnsi"/>
          <w:b/>
          <w:bCs/>
          <w:color w:val="0F1111"/>
          <w:spacing w:val="-15"/>
          <w:w w:val="11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13"/>
          <w:sz w:val="28"/>
          <w:szCs w:val="28"/>
        </w:rPr>
        <w:t>Hair</w:t>
      </w:r>
    </w:p>
    <w:p w14:paraId="047B539E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3"/>
          <w:sz w:val="28"/>
          <w:szCs w:val="28"/>
        </w:rPr>
        <w:t>Superintendent</w:t>
      </w:r>
    </w:p>
    <w:p w14:paraId="0A438EEC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</w:t>
      </w:r>
      <w:r w:rsidRPr="0044187D">
        <w:rPr>
          <w:rFonts w:ascii="Verdana" w:eastAsia="Arial" w:hAnsi="Verdana" w:cstheme="minorHAnsi"/>
          <w:color w:val="0F1111"/>
          <w:spacing w:val="5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1"/>
          <w:sz w:val="28"/>
          <w:szCs w:val="28"/>
        </w:rPr>
        <w:t>Maryland</w:t>
      </w:r>
      <w:r w:rsidRPr="0044187D">
        <w:rPr>
          <w:rFonts w:ascii="Verdana" w:eastAsia="Arial" w:hAnsi="Verdana" w:cstheme="minorHAnsi"/>
          <w:color w:val="0F1111"/>
          <w:spacing w:val="13"/>
          <w:w w:val="11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</w:t>
      </w:r>
      <w:r w:rsidRPr="0044187D">
        <w:rPr>
          <w:rFonts w:ascii="Verdana" w:eastAsia="Arial" w:hAnsi="Verdana" w:cstheme="minorHAnsi"/>
          <w:color w:val="0F1111"/>
          <w:spacing w:val="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for the</w:t>
      </w:r>
      <w:r w:rsidRPr="0044187D">
        <w:rPr>
          <w:rFonts w:ascii="Verdana" w:eastAsia="Arial" w:hAnsi="Verdana" w:cstheme="minorHAnsi"/>
          <w:color w:val="0F1111"/>
          <w:spacing w:val="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Blind</w:t>
      </w:r>
    </w:p>
    <w:p w14:paraId="5CCEA1E4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350</w:t>
      </w:r>
      <w:r w:rsidRPr="0044187D">
        <w:rPr>
          <w:rFonts w:ascii="Verdana" w:eastAsia="Arial" w:hAnsi="Verdana" w:cstheme="minorHAnsi"/>
          <w:color w:val="0F1111"/>
          <w:spacing w:val="20"/>
          <w:w w:val="110"/>
          <w:sz w:val="28"/>
          <w:szCs w:val="28"/>
        </w:rPr>
        <w:t>1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Taylor</w:t>
      </w:r>
      <w:r w:rsidRPr="0044187D">
        <w:rPr>
          <w:rFonts w:ascii="Verdana" w:eastAsia="Arial" w:hAnsi="Verdana" w:cstheme="minorHAnsi"/>
          <w:color w:val="0F1111"/>
          <w:spacing w:val="67"/>
          <w:w w:val="11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Ave</w:t>
      </w:r>
    </w:p>
    <w:p w14:paraId="7E257D78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Baltimore,</w:t>
      </w:r>
      <w:r w:rsidRPr="0044187D">
        <w:rPr>
          <w:rFonts w:ascii="Verdana" w:eastAsia="Arial" w:hAnsi="Verdana" w:cstheme="minorHAnsi"/>
          <w:color w:val="0F1111"/>
          <w:spacing w:val="-37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MD</w:t>
      </w:r>
      <w:r w:rsidRPr="0044187D">
        <w:rPr>
          <w:rFonts w:ascii="Verdana" w:eastAsia="Arial" w:hAnsi="Verdana" w:cstheme="minorHAnsi"/>
          <w:color w:val="0F1111"/>
          <w:spacing w:val="4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21236</w:t>
      </w:r>
    </w:p>
    <w:p w14:paraId="7F4B5608" w14:textId="1DAA744E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(410)</w:t>
      </w:r>
      <w:r w:rsidRPr="0044187D">
        <w:rPr>
          <w:rFonts w:ascii="Verdana" w:eastAsia="Arial" w:hAnsi="Verdana" w:cstheme="minorHAnsi"/>
          <w:color w:val="0F1111"/>
          <w:spacing w:val="39"/>
          <w:w w:val="11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319-5743</w:t>
      </w:r>
    </w:p>
    <w:p w14:paraId="08307169" w14:textId="2F3C9D18" w:rsidR="0044187D" w:rsidRPr="0044187D" w:rsidRDefault="0044187D" w:rsidP="0054338A">
      <w:pPr>
        <w:spacing w:after="48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8">
        <w:r w:rsidRPr="0044187D">
          <w:rPr>
            <w:rFonts w:ascii="Verdana" w:eastAsia="Arial" w:hAnsi="Verdana" w:cstheme="minorHAnsi"/>
            <w:b/>
            <w:bCs/>
            <w:color w:val="0C4483"/>
            <w:w w:val="109"/>
            <w:sz w:val="28"/>
            <w:szCs w:val="28"/>
          </w:rPr>
          <w:t>robh@mdschblind.org</w:t>
        </w:r>
      </w:hyperlink>
    </w:p>
    <w:p w14:paraId="5D08FBD9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w w:val="115"/>
          <w:sz w:val="28"/>
          <w:szCs w:val="28"/>
        </w:rPr>
        <w:lastRenderedPageBreak/>
        <w:t>Marjorie</w:t>
      </w:r>
      <w:r w:rsidRPr="0044187D">
        <w:rPr>
          <w:rFonts w:ascii="Verdana" w:eastAsia="Arial" w:hAnsi="Verdana" w:cstheme="minorHAnsi"/>
          <w:b/>
          <w:bCs/>
          <w:color w:val="0F1111"/>
          <w:spacing w:val="8"/>
          <w:w w:val="1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A.</w:t>
      </w:r>
      <w:r w:rsidRPr="0044187D">
        <w:rPr>
          <w:rFonts w:ascii="Verdana" w:eastAsia="Arial" w:hAnsi="Verdana" w:cstheme="minorHAnsi"/>
          <w:b/>
          <w:bCs/>
          <w:color w:val="0F1111"/>
          <w:spacing w:val="2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09"/>
          <w:sz w:val="28"/>
          <w:szCs w:val="28"/>
        </w:rPr>
        <w:t>Kaiser</w:t>
      </w:r>
    </w:p>
    <w:p w14:paraId="3CB2983D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Superintendent</w:t>
      </w:r>
    </w:p>
    <w:p w14:paraId="2A871EEC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South</w:t>
      </w:r>
      <w:r w:rsidRPr="0044187D">
        <w:rPr>
          <w:rFonts w:ascii="Verdana" w:eastAsia="Arial" w:hAnsi="Verdana" w:cstheme="minorHAnsi"/>
          <w:color w:val="0F1111"/>
          <w:spacing w:val="2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Dakota</w:t>
      </w:r>
      <w:r w:rsidRPr="0044187D">
        <w:rPr>
          <w:rFonts w:ascii="Verdana" w:eastAsia="Arial" w:hAnsi="Verdana" w:cstheme="minorHAnsi"/>
          <w:color w:val="0F1111"/>
          <w:spacing w:val="4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</w:t>
      </w:r>
      <w:r w:rsidRPr="0044187D">
        <w:rPr>
          <w:rFonts w:ascii="Verdana" w:eastAsia="Arial" w:hAnsi="Verdana" w:cstheme="minorHAnsi"/>
          <w:color w:val="0F1111"/>
          <w:spacing w:val="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for the Blind and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Visually</w:t>
      </w:r>
      <w:r w:rsidRPr="0044187D">
        <w:rPr>
          <w:rFonts w:ascii="Verdana" w:eastAsia="Arial" w:hAnsi="Verdana" w:cstheme="minorHAnsi"/>
          <w:color w:val="0F1111"/>
          <w:spacing w:val="8"/>
          <w:w w:val="11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Impaired</w:t>
      </w:r>
    </w:p>
    <w:p w14:paraId="1CBA1782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423</w:t>
      </w:r>
      <w:r w:rsidRPr="0044187D">
        <w:rPr>
          <w:rFonts w:ascii="Verdana" w:eastAsia="Arial" w:hAnsi="Verdana" w:cstheme="minorHAnsi"/>
          <w:color w:val="0F1111"/>
          <w:spacing w:val="1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17th Ave</w:t>
      </w:r>
      <w:r w:rsidRPr="0044187D">
        <w:rPr>
          <w:rFonts w:ascii="Verdana" w:eastAsia="Arial" w:hAnsi="Verdana" w:cstheme="minorHAnsi"/>
          <w:color w:val="0F1111"/>
          <w:spacing w:val="5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SE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Aberdeen,</w:t>
      </w:r>
      <w:r w:rsidRPr="0044187D">
        <w:rPr>
          <w:rFonts w:ascii="Verdana" w:eastAsia="Arial" w:hAnsi="Verdana" w:cstheme="minorHAnsi"/>
          <w:color w:val="0F1111"/>
          <w:spacing w:val="-32"/>
          <w:w w:val="11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SD</w:t>
      </w:r>
      <w:r w:rsidRPr="0044187D">
        <w:rPr>
          <w:rFonts w:ascii="Verdana" w:eastAsia="Arial" w:hAnsi="Verdana" w:cstheme="minorHAnsi"/>
          <w:color w:val="0F1111"/>
          <w:spacing w:val="38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3"/>
          <w:sz w:val="28"/>
          <w:szCs w:val="28"/>
        </w:rPr>
        <w:t>57401-7699</w:t>
      </w:r>
    </w:p>
    <w:p w14:paraId="2A248C8D" w14:textId="521B27D0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(605)</w:t>
      </w:r>
      <w:r w:rsidRPr="0044187D">
        <w:rPr>
          <w:rFonts w:ascii="Verdana" w:eastAsia="Arial" w:hAnsi="Verdana" w:cstheme="minorHAnsi"/>
          <w:color w:val="0F1111"/>
          <w:spacing w:val="34"/>
          <w:w w:val="1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626-2580</w:t>
      </w:r>
    </w:p>
    <w:p w14:paraId="5730CB26" w14:textId="76D347C7" w:rsidR="0044187D" w:rsidRPr="0044187D" w:rsidRDefault="0044187D" w:rsidP="0054338A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9">
        <w:r w:rsidRPr="0044187D">
          <w:rPr>
            <w:rFonts w:ascii="Verdana" w:eastAsia="Arial" w:hAnsi="Verdana" w:cstheme="minorHAnsi"/>
            <w:b/>
            <w:bCs/>
            <w:color w:val="0C4483"/>
            <w:w w:val="111"/>
            <w:sz w:val="28"/>
            <w:szCs w:val="28"/>
          </w:rPr>
          <w:t>kaiserm@sdsbvi.northern.edu</w:t>
        </w:r>
      </w:hyperlink>
    </w:p>
    <w:p w14:paraId="212873D3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b/>
          <w:sz w:val="28"/>
          <w:szCs w:val="28"/>
        </w:rPr>
      </w:pPr>
      <w:r w:rsidRPr="0044187D">
        <w:rPr>
          <w:rFonts w:ascii="Verdana" w:hAnsi="Verdana" w:cstheme="minorHAnsi"/>
          <w:b/>
          <w:sz w:val="28"/>
          <w:szCs w:val="28"/>
        </w:rPr>
        <w:t>Jared Leslie</w:t>
      </w:r>
    </w:p>
    <w:p w14:paraId="27F01EAD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Director of Media Services, Foundation for Blind Children</w:t>
      </w:r>
    </w:p>
    <w:p w14:paraId="41D58F17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Arizona State Department of Education</w:t>
      </w:r>
    </w:p>
    <w:p w14:paraId="32A7AD25" w14:textId="77777777" w:rsidR="0054338A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1234 E Northern Ave</w:t>
      </w:r>
    </w:p>
    <w:p w14:paraId="38DF40B2" w14:textId="65AA2F98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Phoenix, AZ 85020</w:t>
      </w:r>
    </w:p>
    <w:p w14:paraId="67C1B03F" w14:textId="120BA6C9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Phone:</w:t>
      </w:r>
      <w:r w:rsidR="0054338A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(602) 678-5816</w:t>
      </w:r>
    </w:p>
    <w:p w14:paraId="0C935AF3" w14:textId="640A249D" w:rsidR="0044187D" w:rsidRPr="0044187D" w:rsidRDefault="0044187D" w:rsidP="0054338A">
      <w:pPr>
        <w:spacing w:after="240" w:line="240" w:lineRule="auto"/>
        <w:ind w:right="72"/>
        <w:rPr>
          <w:rFonts w:ascii="Verdana" w:hAnsi="Verdana" w:cstheme="minorHAnsi"/>
          <w:b/>
          <w:color w:val="1F4E79" w:themeColor="accent1" w:themeShade="80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Email: </w:t>
      </w:r>
      <w:r w:rsidRPr="0044187D">
        <w:rPr>
          <w:rFonts w:ascii="Verdana" w:hAnsi="Verdana" w:cstheme="minorHAnsi"/>
          <w:b/>
          <w:color w:val="1F4E79" w:themeColor="accent1" w:themeShade="80"/>
          <w:sz w:val="28"/>
          <w:szCs w:val="28"/>
        </w:rPr>
        <w:t>jleslie@seeitourway.org</w:t>
      </w:r>
    </w:p>
    <w:p w14:paraId="14D4D7E7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 xml:space="preserve">Donna </w:t>
      </w:r>
      <w:r w:rsidRPr="0044187D">
        <w:rPr>
          <w:rFonts w:ascii="Verdana" w:eastAsia="Arial" w:hAnsi="Verdana" w:cstheme="minorHAnsi"/>
          <w:b/>
          <w:bCs/>
          <w:color w:val="0F1111"/>
          <w:w w:val="110"/>
          <w:sz w:val="28"/>
          <w:szCs w:val="28"/>
        </w:rPr>
        <w:t>Sorensen</w:t>
      </w:r>
    </w:p>
    <w:p w14:paraId="446B686C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Superintendent</w:t>
      </w:r>
    </w:p>
    <w:p w14:paraId="6791D737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Montana</w:t>
      </w:r>
      <w:r w:rsidRPr="0044187D">
        <w:rPr>
          <w:rFonts w:ascii="Verdana" w:eastAsia="Arial" w:hAnsi="Verdana" w:cstheme="minorHAnsi"/>
          <w:color w:val="0F1111"/>
          <w:spacing w:val="29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 for</w:t>
      </w:r>
      <w:r w:rsidRPr="0044187D">
        <w:rPr>
          <w:rFonts w:ascii="Verdana" w:eastAsia="Arial" w:hAnsi="Verdana" w:cstheme="minorHAnsi"/>
          <w:color w:val="0F1111"/>
          <w:spacing w:val="6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 Deaf</w:t>
      </w:r>
      <w:r w:rsidRPr="0044187D">
        <w:rPr>
          <w:rFonts w:ascii="Verdana" w:eastAsia="Arial" w:hAnsi="Verdana" w:cstheme="minorHAnsi"/>
          <w:color w:val="0F1111"/>
          <w:spacing w:val="6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and</w:t>
      </w:r>
      <w:r w:rsidRPr="0044187D">
        <w:rPr>
          <w:rFonts w:ascii="Verdana" w:eastAsia="Arial" w:hAnsi="Verdana" w:cstheme="minorHAnsi"/>
          <w:color w:val="0F1111"/>
          <w:spacing w:val="7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</w:t>
      </w:r>
      <w:r w:rsidRPr="0044187D">
        <w:rPr>
          <w:rFonts w:ascii="Verdana" w:eastAsia="Arial" w:hAnsi="Verdana" w:cstheme="minorHAnsi"/>
          <w:color w:val="0F1111"/>
          <w:spacing w:val="7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Blind</w:t>
      </w:r>
    </w:p>
    <w:p w14:paraId="60FA4CF8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3911</w:t>
      </w:r>
      <w:r w:rsidRPr="0044187D">
        <w:rPr>
          <w:rFonts w:ascii="Verdana" w:eastAsia="Arial" w:hAnsi="Verdana" w:cstheme="minorHAnsi"/>
          <w:color w:val="0F1111"/>
          <w:spacing w:val="-4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Central</w:t>
      </w:r>
      <w:r w:rsidRPr="0044187D">
        <w:rPr>
          <w:rFonts w:ascii="Verdana" w:eastAsia="Arial" w:hAnsi="Verdana" w:cstheme="minorHAnsi"/>
          <w:color w:val="0F1111"/>
          <w:spacing w:val="20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Ave</w:t>
      </w:r>
    </w:p>
    <w:p w14:paraId="7D67A6D3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Great Falls,</w:t>
      </w:r>
      <w:r w:rsidRPr="0044187D">
        <w:rPr>
          <w:rFonts w:ascii="Verdana" w:eastAsia="Arial" w:hAnsi="Verdana" w:cstheme="minorHAnsi"/>
          <w:color w:val="0F1111"/>
          <w:spacing w:val="2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MT</w:t>
      </w:r>
      <w:r w:rsidRPr="0044187D">
        <w:rPr>
          <w:rFonts w:ascii="Verdana" w:eastAsia="Arial" w:hAnsi="Verdana" w:cstheme="minorHAnsi"/>
          <w:color w:val="0F1111"/>
          <w:spacing w:val="2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50405</w:t>
      </w:r>
    </w:p>
    <w:p w14:paraId="0C77D99A" w14:textId="742B92B1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(406)</w:t>
      </w:r>
      <w:r w:rsidRPr="0044187D">
        <w:rPr>
          <w:rFonts w:ascii="Verdana" w:eastAsia="Arial" w:hAnsi="Verdana" w:cstheme="minorHAnsi"/>
          <w:color w:val="0F1111"/>
          <w:spacing w:val="7"/>
          <w:w w:val="118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771-6001</w:t>
      </w:r>
    </w:p>
    <w:p w14:paraId="6CE3A09D" w14:textId="46A79393" w:rsidR="0044187D" w:rsidRPr="0044187D" w:rsidRDefault="0044187D" w:rsidP="0054338A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10">
        <w:r w:rsidRPr="0044187D">
          <w:rPr>
            <w:rFonts w:ascii="Verdana" w:eastAsia="Arial" w:hAnsi="Verdana" w:cstheme="minorHAnsi"/>
            <w:b/>
            <w:bCs/>
            <w:color w:val="0C4483"/>
            <w:w w:val="109"/>
            <w:sz w:val="28"/>
            <w:szCs w:val="28"/>
          </w:rPr>
          <w:t>dsorensen@msdb.mt.gov</w:t>
        </w:r>
      </w:hyperlink>
    </w:p>
    <w:p w14:paraId="4F0143B2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Mary T.</w:t>
      </w:r>
      <w:r w:rsidRPr="0044187D">
        <w:rPr>
          <w:rFonts w:ascii="Verdana" w:eastAsia="Arial" w:hAnsi="Verdana" w:cstheme="minorHAnsi"/>
          <w:b/>
          <w:bCs/>
          <w:color w:val="0F1111"/>
          <w:spacing w:val="3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10"/>
          <w:sz w:val="28"/>
          <w:szCs w:val="28"/>
        </w:rPr>
        <w:t xml:space="preserve">Lane, </w:t>
      </w:r>
      <w:r w:rsidRPr="0044187D">
        <w:rPr>
          <w:rFonts w:ascii="Verdana" w:eastAsia="Arial" w:hAnsi="Verdana" w:cstheme="minorHAnsi"/>
          <w:b/>
          <w:bCs/>
          <w:color w:val="CC0066"/>
          <w:w w:val="110"/>
          <w:sz w:val="28"/>
          <w:szCs w:val="28"/>
        </w:rPr>
        <w:t>Alternate</w:t>
      </w:r>
    </w:p>
    <w:p w14:paraId="7E8EF4E1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1"/>
          <w:sz w:val="28"/>
          <w:szCs w:val="28"/>
        </w:rPr>
        <w:t>Education</w:t>
      </w:r>
      <w:r w:rsidRPr="0044187D">
        <w:rPr>
          <w:rFonts w:ascii="Verdana" w:eastAsia="Arial" w:hAnsi="Verdana" w:cstheme="minorHAnsi"/>
          <w:color w:val="0F1111"/>
          <w:spacing w:val="-7"/>
          <w:w w:val="11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1"/>
          <w:sz w:val="28"/>
          <w:szCs w:val="28"/>
        </w:rPr>
        <w:t>Consultant</w:t>
      </w:r>
    </w:p>
    <w:p w14:paraId="4D55472F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New</w:t>
      </w:r>
      <w:r w:rsidRPr="0044187D">
        <w:rPr>
          <w:rFonts w:ascii="Verdana" w:eastAsia="Arial" w:hAnsi="Verdana" w:cstheme="minorHAnsi"/>
          <w:color w:val="0F1111"/>
          <w:spacing w:val="6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Hampshire Department</w:t>
      </w:r>
      <w:r w:rsidRPr="0044187D">
        <w:rPr>
          <w:rFonts w:ascii="Verdana" w:eastAsia="Arial" w:hAnsi="Verdana" w:cstheme="minorHAnsi"/>
          <w:color w:val="0F1111"/>
          <w:spacing w:val="27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of</w:t>
      </w:r>
      <w:r w:rsidRPr="0044187D">
        <w:rPr>
          <w:rFonts w:ascii="Verdana" w:eastAsia="Arial" w:hAnsi="Verdana" w:cstheme="minorHAnsi"/>
          <w:color w:val="0F1111"/>
          <w:spacing w:val="4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Education</w:t>
      </w:r>
    </w:p>
    <w:p w14:paraId="5B98C232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22"/>
          <w:sz w:val="28"/>
          <w:szCs w:val="28"/>
        </w:rPr>
        <w:t>101</w:t>
      </w:r>
      <w:r w:rsidRPr="0044187D">
        <w:rPr>
          <w:rFonts w:ascii="Verdana" w:eastAsia="Arial" w:hAnsi="Verdana" w:cstheme="minorHAnsi"/>
          <w:color w:val="0F1111"/>
          <w:spacing w:val="-5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Pleasant </w:t>
      </w: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St</w:t>
      </w:r>
    </w:p>
    <w:p w14:paraId="0E5ED621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8"/>
          <w:sz w:val="28"/>
          <w:szCs w:val="28"/>
        </w:rPr>
        <w:t>Concord,</w:t>
      </w:r>
      <w:r w:rsidRPr="0044187D">
        <w:rPr>
          <w:rFonts w:ascii="Verdana" w:eastAsia="Arial" w:hAnsi="Verdana" w:cstheme="minorHAnsi"/>
          <w:color w:val="0F1111"/>
          <w:spacing w:val="-21"/>
          <w:w w:val="108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NH</w:t>
      </w:r>
      <w:r w:rsidRPr="0044187D">
        <w:rPr>
          <w:rFonts w:ascii="Verdana" w:eastAsia="Arial" w:hAnsi="Verdana" w:cstheme="minorHAnsi"/>
          <w:color w:val="0F1111"/>
          <w:spacing w:val="4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03301</w:t>
      </w:r>
    </w:p>
    <w:p w14:paraId="67495AEC" w14:textId="25D5513C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(603)</w:t>
      </w:r>
      <w:r w:rsidRPr="0044187D">
        <w:rPr>
          <w:rFonts w:ascii="Verdana" w:eastAsia="Arial" w:hAnsi="Verdana" w:cstheme="minorHAnsi"/>
          <w:color w:val="0F1111"/>
          <w:spacing w:val="37"/>
          <w:w w:val="1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271-3740</w:t>
      </w:r>
    </w:p>
    <w:p w14:paraId="0431ECA6" w14:textId="039A34AE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11">
        <w:r w:rsidRPr="0044187D">
          <w:rPr>
            <w:rFonts w:ascii="Verdana" w:eastAsia="Arial" w:hAnsi="Verdana" w:cstheme="minorHAnsi"/>
            <w:b/>
            <w:bCs/>
            <w:color w:val="0C4483"/>
            <w:w w:val="111"/>
            <w:sz w:val="28"/>
            <w:szCs w:val="28"/>
          </w:rPr>
          <w:t>mary.lane@doe.nh.gov</w:t>
        </w:r>
      </w:hyperlink>
    </w:p>
    <w:sectPr w:rsidR="0044187D" w:rsidRPr="0044187D" w:rsidSect="007D5C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057D" w14:textId="77777777" w:rsidR="005C6939" w:rsidRDefault="005C6939" w:rsidP="007F7A82">
      <w:pPr>
        <w:spacing w:after="0" w:line="240" w:lineRule="auto"/>
      </w:pPr>
      <w:r>
        <w:separator/>
      </w:r>
    </w:p>
  </w:endnote>
  <w:endnote w:type="continuationSeparator" w:id="0">
    <w:p w14:paraId="4B96D87A" w14:textId="77777777" w:rsidR="005C6939" w:rsidRDefault="005C6939" w:rsidP="007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55BD" w14:textId="77777777" w:rsidR="00457333" w:rsidRDefault="0045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E1B0" w14:textId="77777777" w:rsidR="007F7A82" w:rsidRPr="00457333" w:rsidRDefault="007F7A82">
    <w:pPr>
      <w:pStyle w:val="Footer"/>
      <w:jc w:val="center"/>
      <w:rPr>
        <w:color w:val="333399"/>
      </w:rPr>
    </w:pPr>
    <w:r w:rsidRPr="00457333">
      <w:rPr>
        <w:color w:val="333399"/>
      </w:rPr>
      <w:t xml:space="preserve">Page </w:t>
    </w:r>
    <w:r w:rsidRPr="00457333">
      <w:rPr>
        <w:color w:val="333399"/>
      </w:rPr>
      <w:fldChar w:fldCharType="begin"/>
    </w:r>
    <w:r w:rsidRPr="00457333">
      <w:rPr>
        <w:color w:val="333399"/>
      </w:rPr>
      <w:instrText xml:space="preserve"> PAGE  \* Arabic  \* MERGEFORMAT </w:instrText>
    </w:r>
    <w:r w:rsidRPr="00457333">
      <w:rPr>
        <w:color w:val="333399"/>
      </w:rPr>
      <w:fldChar w:fldCharType="separate"/>
    </w:r>
    <w:r w:rsidR="008263AD" w:rsidRPr="00457333">
      <w:rPr>
        <w:color w:val="333399"/>
      </w:rPr>
      <w:t>2</w:t>
    </w:r>
    <w:r w:rsidRPr="00457333">
      <w:rPr>
        <w:color w:val="333399"/>
      </w:rPr>
      <w:fldChar w:fldCharType="end"/>
    </w:r>
    <w:r w:rsidRPr="00457333">
      <w:rPr>
        <w:color w:val="333399"/>
      </w:rPr>
      <w:t xml:space="preserve"> of </w:t>
    </w:r>
    <w:r w:rsidRPr="00457333">
      <w:rPr>
        <w:color w:val="333399"/>
      </w:rPr>
      <w:fldChar w:fldCharType="begin"/>
    </w:r>
    <w:r w:rsidRPr="00457333">
      <w:rPr>
        <w:color w:val="333399"/>
      </w:rPr>
      <w:instrText xml:space="preserve"> NUMPAGES  \* Arabic  \* MERGEFORMAT </w:instrText>
    </w:r>
    <w:r w:rsidRPr="00457333">
      <w:rPr>
        <w:color w:val="333399"/>
      </w:rPr>
      <w:fldChar w:fldCharType="separate"/>
    </w:r>
    <w:r w:rsidR="008263AD" w:rsidRPr="00457333">
      <w:rPr>
        <w:color w:val="333399"/>
      </w:rPr>
      <w:t>2</w:t>
    </w:r>
    <w:r w:rsidRPr="00457333">
      <w:rPr>
        <w:color w:val="333399"/>
      </w:rPr>
      <w:fldChar w:fldCharType="end"/>
    </w:r>
    <w:r w:rsidRPr="00457333">
      <w:rPr>
        <w:color w:val="333399"/>
      </w:rPr>
      <w:t xml:space="preserve"> </w:t>
    </w:r>
  </w:p>
  <w:p w14:paraId="0FA8EB8A" w14:textId="77777777" w:rsidR="007F7A82" w:rsidRPr="00457333" w:rsidRDefault="007F7A82">
    <w:pPr>
      <w:pStyle w:val="Footer"/>
      <w:jc w:val="center"/>
      <w:rPr>
        <w:color w:val="333399"/>
      </w:rPr>
    </w:pPr>
    <w:r w:rsidRPr="00457333">
      <w:rPr>
        <w:color w:val="333399"/>
      </w:rPr>
      <w:t>ESAC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5D4" w14:textId="77777777" w:rsidR="00457333" w:rsidRDefault="0045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7A57" w14:textId="77777777" w:rsidR="005C6939" w:rsidRDefault="005C6939" w:rsidP="007F7A82">
      <w:pPr>
        <w:spacing w:after="0" w:line="240" w:lineRule="auto"/>
      </w:pPr>
      <w:r>
        <w:separator/>
      </w:r>
    </w:p>
  </w:footnote>
  <w:footnote w:type="continuationSeparator" w:id="0">
    <w:p w14:paraId="39E9CDCB" w14:textId="77777777" w:rsidR="005C6939" w:rsidRDefault="005C6939" w:rsidP="007F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1120" w14:textId="77777777" w:rsidR="00457333" w:rsidRDefault="0045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577F" w14:textId="77777777" w:rsidR="00457333" w:rsidRDefault="00457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B0BA" w14:textId="77777777" w:rsidR="00457333" w:rsidRDefault="00457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7D"/>
    <w:rsid w:val="000C24ED"/>
    <w:rsid w:val="0044187D"/>
    <w:rsid w:val="00457333"/>
    <w:rsid w:val="004B541A"/>
    <w:rsid w:val="00510222"/>
    <w:rsid w:val="0054338A"/>
    <w:rsid w:val="005C6939"/>
    <w:rsid w:val="007F7A82"/>
    <w:rsid w:val="008263AD"/>
    <w:rsid w:val="008B5489"/>
    <w:rsid w:val="00D95C2A"/>
    <w:rsid w:val="00E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7121A62"/>
  <w15:chartTrackingRefBased/>
  <w15:docId w15:val="{B63F0900-FDD8-47C0-B51B-969BBB5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7D"/>
  </w:style>
  <w:style w:type="paragraph" w:styleId="Header">
    <w:name w:val="header"/>
    <w:basedOn w:val="Normal"/>
    <w:link w:val="HeaderChar"/>
    <w:uiPriority w:val="99"/>
    <w:unhideWhenUsed/>
    <w:rsid w:val="007F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h@mdschblind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ochran@doe.k12.ga.u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serena.preston@illinois.gov" TargetMode="External"/><Relationship Id="rId11" Type="http://schemas.openxmlformats.org/officeDocument/2006/relationships/hyperlink" Target="mailto:mary.lane@doe.nh.gov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dsorensen@msdb.mt.go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kaiserm@sdsbvi.northern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Amback</dc:creator>
  <cp:keywords/>
  <dc:description/>
  <cp:revision>9</cp:revision>
  <dcterms:created xsi:type="dcterms:W3CDTF">2021-01-13T22:04:00Z</dcterms:created>
  <dcterms:modified xsi:type="dcterms:W3CDTF">2021-08-20T18:09:00Z</dcterms:modified>
</cp:coreProperties>
</file>